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6" w:rsidRPr="008A3F1A" w:rsidRDefault="008A3F1A">
      <w:pPr>
        <w:spacing w:before="690" w:line="410" w:lineRule="exact"/>
        <w:ind w:left="9244"/>
        <w:rPr>
          <w:lang w:val="it-IT"/>
        </w:rPr>
      </w:pPr>
      <w:r>
        <w:rPr>
          <w:rFonts w:ascii="Arial" w:hAnsi="Arial" w:cs="Arial"/>
          <w:b/>
          <w:color w:val="000000"/>
          <w:sz w:val="31"/>
          <w:szCs w:val="31"/>
        </w:rPr>
        <w:t xml:space="preserve">Allegato </w:t>
      </w:r>
      <w:r>
        <w:rPr>
          <w:rFonts w:ascii="Arial" w:hAnsi="Arial" w:cs="Arial"/>
          <w:b/>
          <w:color w:val="000000"/>
          <w:sz w:val="31"/>
          <w:szCs w:val="31"/>
          <w:lang w:val="it-IT"/>
        </w:rPr>
        <w:t>A1</w:t>
      </w:r>
    </w:p>
    <w:p w:rsidR="007D7616" w:rsidRDefault="008A3F1A" w:rsidP="005F784E">
      <w:pPr>
        <w:spacing w:line="321" w:lineRule="exact"/>
        <w:ind w:left="4421" w:right="566"/>
        <w:jc w:val="right"/>
      </w:pPr>
      <w:r>
        <w:rPr>
          <w:rFonts w:ascii="Arial" w:hAnsi="Arial" w:cs="Arial"/>
          <w:b/>
          <w:color w:val="000000"/>
          <w:sz w:val="28"/>
          <w:szCs w:val="28"/>
        </w:rPr>
        <w:t>(modello da utilizzare per la presentazione della</w:t>
      </w:r>
    </w:p>
    <w:p w:rsidR="007D7616" w:rsidRDefault="008A3F1A" w:rsidP="005F784E">
      <w:pPr>
        <w:spacing w:line="322" w:lineRule="exact"/>
        <w:ind w:left="3161" w:right="566"/>
        <w:jc w:val="right"/>
      </w:pPr>
      <w:r>
        <w:rPr>
          <w:rFonts w:ascii="Arial" w:hAnsi="Arial" w:cs="Arial"/>
          <w:b/>
          <w:color w:val="000000"/>
          <w:sz w:val="28"/>
          <w:szCs w:val="28"/>
        </w:rPr>
        <w:t>dichiarazione sostitutiva per privato)</w:t>
      </w:r>
    </w:p>
    <w:p w:rsidR="007D7616" w:rsidRDefault="007D7616" w:rsidP="005F784E">
      <w:pPr>
        <w:spacing w:before="217" w:line="347" w:lineRule="exact"/>
        <w:ind w:left="5953" w:right="566"/>
        <w:jc w:val="right"/>
      </w:pPr>
    </w:p>
    <w:p w:rsidR="007D7616" w:rsidRPr="008A3F1A" w:rsidRDefault="008A3F1A">
      <w:pPr>
        <w:spacing w:before="221" w:line="347" w:lineRule="exact"/>
        <w:ind w:left="7379"/>
        <w:rPr>
          <w:lang w:val="it-IT"/>
        </w:rPr>
      </w:pPr>
      <w:r>
        <w:rPr>
          <w:rFonts w:ascii="Arial" w:hAnsi="Arial" w:cs="Arial"/>
          <w:color w:val="000000"/>
          <w:sz w:val="28"/>
          <w:szCs w:val="28"/>
        </w:rPr>
        <w:t xml:space="preserve">Spett.le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Comune </w:t>
      </w:r>
      <w:proofErr w:type="spellStart"/>
      <w:r>
        <w:rPr>
          <w:rFonts w:ascii="Arial" w:hAnsi="Arial" w:cs="Arial"/>
          <w:color w:val="000000"/>
          <w:sz w:val="28"/>
          <w:szCs w:val="28"/>
          <w:lang w:val="it-IT"/>
        </w:rPr>
        <w:t>S.Giovanni</w:t>
      </w:r>
      <w:proofErr w:type="spellEnd"/>
      <w:r>
        <w:rPr>
          <w:rFonts w:ascii="Arial" w:hAnsi="Arial" w:cs="Arial"/>
          <w:color w:val="000000"/>
          <w:sz w:val="28"/>
          <w:szCs w:val="28"/>
          <w:lang w:val="it-IT"/>
        </w:rPr>
        <w:t xml:space="preserve"> V.</w:t>
      </w:r>
    </w:p>
    <w:p w:rsidR="008A3F1A" w:rsidRDefault="008A3F1A" w:rsidP="008A3F1A">
      <w:pPr>
        <w:spacing w:line="323" w:lineRule="exact"/>
        <w:ind w:left="4841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Via </w:t>
      </w:r>
      <w:proofErr w:type="spellStart"/>
      <w:r>
        <w:rPr>
          <w:rFonts w:ascii="Arial" w:hAnsi="Arial" w:cs="Arial"/>
          <w:color w:val="000000"/>
          <w:sz w:val="28"/>
          <w:szCs w:val="28"/>
          <w:lang w:val="it-IT"/>
        </w:rPr>
        <w:t>g.Garibaldi</w:t>
      </w:r>
      <w:proofErr w:type="spellEnd"/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43    </w:t>
      </w:r>
    </w:p>
    <w:p w:rsidR="007D7616" w:rsidRDefault="008A3F1A" w:rsidP="008A3F1A">
      <w:pPr>
        <w:spacing w:line="323" w:lineRule="exact"/>
        <w:ind w:left="4841"/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            52027 </w:t>
      </w:r>
      <w:proofErr w:type="spellStart"/>
      <w:r>
        <w:rPr>
          <w:rFonts w:ascii="Arial" w:hAnsi="Arial" w:cs="Arial"/>
          <w:color w:val="000000"/>
          <w:sz w:val="28"/>
          <w:szCs w:val="28"/>
          <w:lang w:val="it-IT"/>
        </w:rPr>
        <w:t>S.Giovanni</w:t>
      </w:r>
      <w:proofErr w:type="spellEnd"/>
      <w:r>
        <w:rPr>
          <w:rFonts w:ascii="Arial" w:hAnsi="Arial" w:cs="Arial"/>
          <w:color w:val="000000"/>
          <w:sz w:val="28"/>
          <w:szCs w:val="28"/>
          <w:lang w:val="it-IT"/>
        </w:rPr>
        <w:t xml:space="preserve"> V.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</w:t>
      </w:r>
    </w:p>
    <w:p w:rsidR="007D7616" w:rsidRDefault="007D7616">
      <w:pPr>
        <w:spacing w:line="321" w:lineRule="exact"/>
        <w:ind w:left="1132"/>
      </w:pPr>
    </w:p>
    <w:p w:rsidR="007D7616" w:rsidRDefault="008A3F1A">
      <w:pPr>
        <w:spacing w:line="321" w:lineRule="exact"/>
        <w:ind w:left="1132"/>
      </w:pPr>
      <w:r>
        <w:rPr>
          <w:rFonts w:ascii="Arial" w:hAnsi="Arial" w:cs="Arial"/>
          <w:color w:val="000000"/>
          <w:sz w:val="28"/>
          <w:szCs w:val="28"/>
        </w:rPr>
        <w:t xml:space="preserve">OGGETTO: Alienazione di  automezzi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e attrezzature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D7616" w:rsidRDefault="007D7616">
      <w:pPr>
        <w:spacing w:line="319" w:lineRule="exact"/>
        <w:ind w:left="1132"/>
      </w:pPr>
    </w:p>
    <w:p w:rsidR="007D7616" w:rsidRDefault="007D7616">
      <w:pPr>
        <w:spacing w:line="342" w:lineRule="exact"/>
        <w:ind w:left="1132"/>
      </w:pPr>
    </w:p>
    <w:p w:rsidR="007D7616" w:rsidRDefault="008A3F1A">
      <w:pPr>
        <w:spacing w:line="349" w:lineRule="exact"/>
        <w:ind w:left="3648"/>
      </w:pPr>
      <w:r>
        <w:rPr>
          <w:rFonts w:ascii="Arial" w:hAnsi="Arial" w:cs="Arial"/>
          <w:b/>
          <w:color w:val="000000"/>
          <w:sz w:val="28"/>
          <w:szCs w:val="28"/>
        </w:rPr>
        <w:t>Dichiarazione di autocertificazione</w:t>
      </w:r>
    </w:p>
    <w:p w:rsidR="007D7616" w:rsidRDefault="008A3F1A">
      <w:pPr>
        <w:spacing w:line="315" w:lineRule="exact"/>
        <w:ind w:left="2518"/>
      </w:pPr>
      <w:r>
        <w:rPr>
          <w:rFonts w:ascii="Arial" w:hAnsi="Arial" w:cs="Arial"/>
          <w:color w:val="000000"/>
          <w:sz w:val="28"/>
          <w:szCs w:val="28"/>
        </w:rPr>
        <w:t>(resa ai sensi del D.P.R. del 28 Dicembre 2000, n. 445)</w:t>
      </w:r>
    </w:p>
    <w:p w:rsidR="007D7616" w:rsidRDefault="007D7616">
      <w:pPr>
        <w:spacing w:line="321" w:lineRule="exact"/>
        <w:ind w:left="1132"/>
      </w:pPr>
    </w:p>
    <w:p w:rsidR="007D7616" w:rsidRDefault="007D7616">
      <w:pPr>
        <w:spacing w:line="271" w:lineRule="exact"/>
        <w:ind w:left="1132"/>
      </w:pP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Il/la sottoscritto/a__________________________________________________ nato/a</w:t>
      </w:r>
    </w:p>
    <w:p w:rsidR="007D7616" w:rsidRDefault="008A3F1A">
      <w:pPr>
        <w:spacing w:line="275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a________________________(_____) il ______________________, nella sua qualità</w:t>
      </w: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di privato e residente in _________________________________________________</w:t>
      </w: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Via _____________________________________________n.___________________</w:t>
      </w: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Codice fiscale____________________________________________________________,</w:t>
      </w: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tel._________________________,</w:t>
      </w:r>
      <w:r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fax________________________________________</w:t>
      </w:r>
    </w:p>
    <w:p w:rsidR="007D7616" w:rsidRDefault="008A3F1A">
      <w:pPr>
        <w:spacing w:line="275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o e-mail____________________________________________________, consapevole</w:t>
      </w: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pacing w:val="-3"/>
          <w:sz w:val="24"/>
          <w:szCs w:val="24"/>
        </w:rPr>
        <w:t>delle  responsabilità  penali  cui  può  andare  incontro  in  caso  di  dichiarazione  mendace od</w:t>
      </w:r>
    </w:p>
    <w:p w:rsidR="007D7616" w:rsidRDefault="008A3F1A">
      <w:pPr>
        <w:spacing w:line="275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esibizione di atto falso o contenente dati non rispondenti a quanto dichiarato ai sensi e per</w:t>
      </w:r>
    </w:p>
    <w:p w:rsidR="007D7616" w:rsidRDefault="008A3F1A">
      <w:pPr>
        <w:spacing w:line="258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gli effetti dell’art. 76 del D.P.R. 28 dicembre 2000, n.445;</w:t>
      </w:r>
    </w:p>
    <w:p w:rsidR="007D7616" w:rsidRDefault="007D7616">
      <w:pPr>
        <w:spacing w:line="349" w:lineRule="exact"/>
        <w:ind w:left="5953"/>
      </w:pPr>
    </w:p>
    <w:p w:rsidR="007D7616" w:rsidRDefault="008A3F1A">
      <w:pPr>
        <w:spacing w:line="324" w:lineRule="exact"/>
        <w:ind w:left="5269"/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:rsidR="007D7616" w:rsidRDefault="007D7616">
      <w:pPr>
        <w:spacing w:line="321" w:lineRule="exact"/>
        <w:ind w:left="5953"/>
      </w:pPr>
    </w:p>
    <w:p w:rsidR="007D7616" w:rsidRDefault="008A3F1A">
      <w:pPr>
        <w:spacing w:line="265" w:lineRule="exact"/>
        <w:ind w:left="1132"/>
      </w:pPr>
      <w:r>
        <w:rPr>
          <w:rFonts w:ascii="Arial" w:hAnsi="Arial" w:cs="Arial"/>
          <w:color w:val="000000"/>
          <w:spacing w:val="3"/>
          <w:sz w:val="24"/>
          <w:szCs w:val="24"/>
        </w:rPr>
        <w:t>1. Che a proprio carico non sussistono  condanne penali passate in giudicato né sono in</w:t>
      </w:r>
    </w:p>
    <w:p w:rsidR="007D7616" w:rsidRDefault="008A3F1A">
      <w:pPr>
        <w:spacing w:line="276" w:lineRule="exact"/>
        <w:ind w:left="1416"/>
      </w:pPr>
      <w:r>
        <w:rPr>
          <w:rFonts w:ascii="Arial" w:hAnsi="Arial" w:cs="Arial"/>
          <w:color w:val="000000"/>
          <w:spacing w:val="-1"/>
          <w:sz w:val="24"/>
          <w:szCs w:val="24"/>
        </w:rPr>
        <w:t>corso  procedimenti  penali  in  nessuna  Procura  della  Repubblica  ubicata  sul  territorio</w:t>
      </w:r>
    </w:p>
    <w:p w:rsidR="007D7616" w:rsidRDefault="008A3F1A">
      <w:pPr>
        <w:spacing w:line="276" w:lineRule="exact"/>
        <w:ind w:left="1416"/>
      </w:pPr>
      <w:r>
        <w:rPr>
          <w:rFonts w:ascii="Arial" w:hAnsi="Arial" w:cs="Arial"/>
          <w:color w:val="000000"/>
          <w:sz w:val="24"/>
          <w:szCs w:val="24"/>
        </w:rPr>
        <w:t>Italiano;</w:t>
      </w:r>
    </w:p>
    <w:p w:rsidR="007D7616" w:rsidRDefault="008A3F1A">
      <w:pPr>
        <w:spacing w:line="276" w:lineRule="exact"/>
        <w:ind w:left="1132"/>
      </w:pPr>
      <w:r>
        <w:rPr>
          <w:rFonts w:ascii="Arial" w:hAnsi="Arial" w:cs="Arial"/>
          <w:color w:val="000000"/>
          <w:spacing w:val="3"/>
          <w:sz w:val="24"/>
          <w:szCs w:val="24"/>
        </w:rPr>
        <w:t>2. Che i dati  e le notizie della presente dichiarazione rispondono a verità in osservanza</w:t>
      </w:r>
    </w:p>
    <w:p w:rsidR="007D7616" w:rsidRDefault="008A3F1A">
      <w:pPr>
        <w:spacing w:line="276" w:lineRule="exact"/>
        <w:ind w:left="1416"/>
      </w:pPr>
      <w:r>
        <w:rPr>
          <w:rFonts w:ascii="Arial" w:hAnsi="Arial" w:cs="Arial"/>
          <w:color w:val="000000"/>
          <w:sz w:val="24"/>
          <w:szCs w:val="24"/>
        </w:rPr>
        <w:t>delle disposizioni previste.</w:t>
      </w:r>
    </w:p>
    <w:p w:rsidR="007D7616" w:rsidRDefault="007D7616">
      <w:pPr>
        <w:spacing w:line="276" w:lineRule="exact"/>
        <w:ind w:left="1416"/>
      </w:pPr>
    </w:p>
    <w:p w:rsidR="007D7616" w:rsidRDefault="008A3F1A">
      <w:pPr>
        <w:spacing w:line="258" w:lineRule="exact"/>
        <w:ind w:left="1416"/>
      </w:pPr>
      <w:r>
        <w:rPr>
          <w:rFonts w:ascii="Arial" w:hAnsi="Arial" w:cs="Arial"/>
          <w:color w:val="000000"/>
          <w:spacing w:val="-3"/>
          <w:sz w:val="24"/>
          <w:szCs w:val="24"/>
        </w:rPr>
        <w:t>Dichiaro  di  essere  informato,  ai  sensi  e  per  gli  effetti  di  cui  all’art.  18  del  D.  Lgs  n.</w:t>
      </w:r>
    </w:p>
    <w:p w:rsidR="007D7616" w:rsidRDefault="008A3F1A">
      <w:pPr>
        <w:spacing w:line="293" w:lineRule="exact"/>
        <w:ind w:left="1416"/>
      </w:pPr>
      <w:r>
        <w:rPr>
          <w:rFonts w:ascii="Arial" w:hAnsi="Arial" w:cs="Arial"/>
          <w:color w:val="000000"/>
          <w:spacing w:val="2"/>
          <w:sz w:val="24"/>
          <w:szCs w:val="24"/>
        </w:rPr>
        <w:t>196/2003 che i dati personali raccolti saranno trattati, anche con strumenti informatici,</w:t>
      </w:r>
    </w:p>
    <w:p w:rsidR="007D7616" w:rsidRDefault="008A3F1A">
      <w:pPr>
        <w:spacing w:line="258" w:lineRule="exact"/>
        <w:ind w:left="1416"/>
      </w:pPr>
      <w:r>
        <w:rPr>
          <w:rFonts w:ascii="Arial" w:hAnsi="Arial" w:cs="Arial"/>
          <w:color w:val="000000"/>
          <w:sz w:val="24"/>
          <w:szCs w:val="24"/>
        </w:rPr>
        <w:t>esclusivamente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nell’ambito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procedimento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quale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presente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dichiarazione</w:t>
      </w:r>
    </w:p>
    <w:p w:rsidR="007D7616" w:rsidRDefault="008A3F1A">
      <w:pPr>
        <w:spacing w:line="293" w:lineRule="exact"/>
        <w:ind w:left="1416"/>
      </w:pPr>
      <w:r>
        <w:rPr>
          <w:rFonts w:ascii="Arial" w:hAnsi="Arial" w:cs="Arial"/>
          <w:color w:val="000000"/>
          <w:sz w:val="24"/>
          <w:szCs w:val="24"/>
        </w:rPr>
        <w:t>viene resa.</w:t>
      </w:r>
    </w:p>
    <w:p w:rsidR="007D7616" w:rsidRDefault="007D7616">
      <w:pPr>
        <w:spacing w:line="277" w:lineRule="exact"/>
        <w:ind w:left="1132"/>
      </w:pPr>
    </w:p>
    <w:p w:rsidR="007D7616" w:rsidRDefault="007D7616">
      <w:pPr>
        <w:spacing w:line="264" w:lineRule="exact"/>
        <w:ind w:left="1132"/>
      </w:pPr>
    </w:p>
    <w:p w:rsidR="007D7616" w:rsidRDefault="008A3F1A">
      <w:pPr>
        <w:spacing w:line="268" w:lineRule="exact"/>
        <w:ind w:left="1132"/>
      </w:pPr>
      <w:r>
        <w:rPr>
          <w:rFonts w:ascii="Verdana" w:hAnsi="Verdana" w:cs="Verdana"/>
          <w:color w:val="000000"/>
          <w:sz w:val="22"/>
          <w:szCs w:val="22"/>
        </w:rPr>
        <w:t>_________________________</w:t>
      </w:r>
    </w:p>
    <w:p w:rsidR="007D7616" w:rsidRDefault="008A3F1A">
      <w:pPr>
        <w:spacing w:line="266" w:lineRule="exact"/>
        <w:ind w:left="1132"/>
      </w:pPr>
      <w:r>
        <w:rPr>
          <w:rFonts w:ascii="Verdana" w:hAnsi="Verdana" w:cs="Verdana"/>
          <w:color w:val="000000"/>
          <w:spacing w:val="553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(luogo, data)</w:t>
      </w:r>
    </w:p>
    <w:p w:rsidR="007D7616" w:rsidRDefault="008A3F1A">
      <w:pPr>
        <w:spacing w:line="268" w:lineRule="exact"/>
        <w:ind w:left="1132"/>
      </w:pPr>
      <w:r>
        <w:rPr>
          <w:rFonts w:ascii="Verdana" w:hAnsi="Verdana" w:cs="Verdana"/>
          <w:color w:val="000000"/>
          <w:spacing w:val="5236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>Il Dichiarante</w:t>
      </w:r>
    </w:p>
    <w:p w:rsidR="007D7616" w:rsidRDefault="007D7616">
      <w:pPr>
        <w:spacing w:line="266" w:lineRule="exact"/>
        <w:ind w:left="1132"/>
      </w:pPr>
    </w:p>
    <w:p w:rsidR="007D7616" w:rsidRDefault="007D7616">
      <w:pPr>
        <w:spacing w:line="266" w:lineRule="exact"/>
        <w:ind w:left="1132"/>
      </w:pPr>
    </w:p>
    <w:p w:rsidR="007D7616" w:rsidRDefault="008A3F1A">
      <w:pPr>
        <w:spacing w:line="268" w:lineRule="exact"/>
        <w:ind w:left="4673"/>
      </w:pPr>
      <w:r>
        <w:rPr>
          <w:rFonts w:ascii="Verdana" w:hAnsi="Verdana" w:cs="Verdana"/>
          <w:color w:val="000000"/>
          <w:spacing w:val="444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______________________________</w:t>
      </w:r>
    </w:p>
    <w:p w:rsidR="007D7616" w:rsidRDefault="007D7616">
      <w:pPr>
        <w:spacing w:line="266" w:lineRule="exact"/>
        <w:ind w:left="1132"/>
      </w:pPr>
    </w:p>
    <w:sectPr w:rsidR="007D7616" w:rsidSect="007D7616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616"/>
    <w:rsid w:val="0059464D"/>
    <w:rsid w:val="005F784E"/>
    <w:rsid w:val="007D7616"/>
    <w:rsid w:val="008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7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Serena Semplici</cp:lastModifiedBy>
  <cp:revision>3</cp:revision>
  <dcterms:created xsi:type="dcterms:W3CDTF">2016-10-19T09:40:00Z</dcterms:created>
  <dcterms:modified xsi:type="dcterms:W3CDTF">2016-11-30T08:21:00Z</dcterms:modified>
</cp:coreProperties>
</file>